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E3F" w:rsidRDefault="00466E3F" w:rsidP="00466E3F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 č. 2 ze zasedání Zastupitelstva obce Lom,</w:t>
      </w:r>
    </w:p>
    <w:p w:rsidR="00466E3F" w:rsidRDefault="00466E3F" w:rsidP="00466E3F">
      <w:pPr>
        <w:pStyle w:val="Nadpis1"/>
        <w:jc w:val="center"/>
        <w:rPr>
          <w:sz w:val="24"/>
          <w:szCs w:val="28"/>
        </w:rPr>
      </w:pPr>
      <w:r>
        <w:rPr>
          <w:b w:val="0"/>
          <w:sz w:val="24"/>
          <w:szCs w:val="28"/>
        </w:rPr>
        <w:t>konaného 16. listopadu 202</w:t>
      </w:r>
      <w:r w:rsidR="00BC4935">
        <w:rPr>
          <w:b w:val="0"/>
          <w:sz w:val="24"/>
          <w:szCs w:val="28"/>
        </w:rPr>
        <w:t>2</w:t>
      </w:r>
      <w:bookmarkStart w:id="0" w:name="_GoBack"/>
      <w:bookmarkEnd w:id="0"/>
      <w:r>
        <w:rPr>
          <w:b w:val="0"/>
          <w:sz w:val="24"/>
          <w:szCs w:val="28"/>
        </w:rPr>
        <w:t xml:space="preserve"> od 19:00 hod v zasedací místnosti OÚ</w:t>
      </w:r>
      <w:r>
        <w:rPr>
          <w:sz w:val="24"/>
          <w:szCs w:val="28"/>
        </w:rPr>
        <w:t xml:space="preserve"> </w:t>
      </w:r>
    </w:p>
    <w:p w:rsidR="00466E3F" w:rsidRDefault="00466E3F" w:rsidP="00466E3F">
      <w:pPr>
        <w:rPr>
          <w:b/>
          <w:szCs w:val="36"/>
        </w:rPr>
      </w:pPr>
    </w:p>
    <w:p w:rsidR="00466E3F" w:rsidRDefault="00466E3F" w:rsidP="00466E3F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466E3F" w:rsidRDefault="00466E3F" w:rsidP="00466E3F">
      <w:pPr>
        <w:tabs>
          <w:tab w:val="left" w:pos="1985"/>
        </w:tabs>
        <w:spacing w:line="276" w:lineRule="auto"/>
      </w:pP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  <w:t>6 členů zastupitelstva obce</w:t>
      </w: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  <w:t>1 členů zastupitelstva obce</w:t>
      </w:r>
    </w:p>
    <w:p w:rsidR="00466E3F" w:rsidRDefault="00466E3F" w:rsidP="00466E3F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  <w:t>1 členů zastupitelstva obce</w:t>
      </w:r>
    </w:p>
    <w:p w:rsidR="00BC1456" w:rsidRDefault="00BC1456" w:rsidP="00466E3F">
      <w:pPr>
        <w:tabs>
          <w:tab w:val="left" w:pos="1985"/>
        </w:tabs>
        <w:spacing w:line="276" w:lineRule="auto"/>
        <w:rPr>
          <w:b/>
          <w:i/>
        </w:rPr>
      </w:pPr>
    </w:p>
    <w:p w:rsidR="00BC1456" w:rsidRPr="00D32BF1" w:rsidRDefault="00BC1456" w:rsidP="00910E08">
      <w:pPr>
        <w:tabs>
          <w:tab w:val="left" w:pos="1843"/>
        </w:tabs>
        <w:rPr>
          <w:b/>
          <w:i/>
        </w:rPr>
      </w:pPr>
      <w:r w:rsidRPr="00910E08">
        <w:t>Usnesení:</w:t>
      </w:r>
      <w:r w:rsidRPr="00D32BF1">
        <w:rPr>
          <w:b/>
          <w:i/>
        </w:rPr>
        <w:t xml:space="preserve"> Zastupitelstvo obce schvaluje připravený program a ověřovatele zápisu.</w:t>
      </w:r>
    </w:p>
    <w:p w:rsidR="00BC1456" w:rsidRPr="00910E08" w:rsidRDefault="00BC1456" w:rsidP="00910E08">
      <w:pPr>
        <w:tabs>
          <w:tab w:val="left" w:pos="1843"/>
        </w:tabs>
      </w:pPr>
      <w:r w:rsidRPr="00910E08">
        <w:t>Hlasování: pro 5, proti 0, zdržel se 0</w:t>
      </w:r>
    </w:p>
    <w:p w:rsidR="00BC1456" w:rsidRDefault="00BC1456" w:rsidP="00910E08">
      <w:pPr>
        <w:tabs>
          <w:tab w:val="left" w:pos="1843"/>
        </w:tabs>
      </w:pPr>
      <w:r w:rsidRPr="00910E08">
        <w:t>Usnesení č. 17 bylo schváleno</w:t>
      </w:r>
    </w:p>
    <w:p w:rsidR="00910E08" w:rsidRDefault="00910E08" w:rsidP="00910E08">
      <w:pPr>
        <w:tabs>
          <w:tab w:val="left" w:pos="1843"/>
        </w:tabs>
      </w:pPr>
    </w:p>
    <w:p w:rsidR="00910E08" w:rsidRPr="00910E08" w:rsidRDefault="00910E08" w:rsidP="00910E08">
      <w:pPr>
        <w:jc w:val="both"/>
        <w:rPr>
          <w:b/>
          <w:i/>
        </w:rPr>
      </w:pPr>
      <w:r w:rsidRPr="00910E08">
        <w:t>Usnesení:</w:t>
      </w:r>
      <w:r>
        <w:rPr>
          <w:b/>
          <w:i/>
        </w:rPr>
        <w:t xml:space="preserve"> </w:t>
      </w:r>
      <w:r w:rsidRPr="00910E08">
        <w:rPr>
          <w:b/>
          <w:i/>
        </w:rPr>
        <w:t>Projednání pověření starostky k provádění rozpočtových opatření na položkách:</w:t>
      </w:r>
    </w:p>
    <w:p w:rsidR="00910E08" w:rsidRPr="00910E08" w:rsidRDefault="00910E08" w:rsidP="00910E08">
      <w:pPr>
        <w:rPr>
          <w:b/>
          <w:i/>
        </w:rPr>
      </w:pPr>
      <w:r w:rsidRPr="00910E08">
        <w:rPr>
          <w:b/>
          <w:i/>
        </w:rPr>
        <w:t>- u příjmů v neomezené výši na položce</w:t>
      </w:r>
    </w:p>
    <w:p w:rsidR="00910E08" w:rsidRPr="00910E08" w:rsidRDefault="00910E08" w:rsidP="00910E08">
      <w:pPr>
        <w:rPr>
          <w:b/>
          <w:i/>
        </w:rPr>
      </w:pPr>
      <w:r w:rsidRPr="00910E08">
        <w:rPr>
          <w:b/>
          <w:i/>
        </w:rPr>
        <w:t>- u výdajů do částky 250.000,- Kč na položce</w:t>
      </w:r>
    </w:p>
    <w:p w:rsidR="00910E08" w:rsidRPr="00910E08" w:rsidRDefault="00910E08" w:rsidP="00910E08">
      <w:pPr>
        <w:tabs>
          <w:tab w:val="left" w:pos="1843"/>
        </w:tabs>
      </w:pPr>
      <w:r w:rsidRPr="00910E08">
        <w:t>Hlasování: pro 4, proti 0, zdržel se 1</w:t>
      </w:r>
    </w:p>
    <w:p w:rsidR="00910E08" w:rsidRDefault="00910E08" w:rsidP="00910E08">
      <w:pPr>
        <w:tabs>
          <w:tab w:val="left" w:pos="1843"/>
        </w:tabs>
      </w:pPr>
      <w:r w:rsidRPr="00910E08">
        <w:t>Usnesení č. 18 bylo schváleno</w:t>
      </w:r>
    </w:p>
    <w:p w:rsidR="00910E08" w:rsidRDefault="00910E08" w:rsidP="00910E08">
      <w:pPr>
        <w:tabs>
          <w:tab w:val="left" w:pos="1843"/>
        </w:tabs>
      </w:pPr>
    </w:p>
    <w:p w:rsidR="00910E08" w:rsidRPr="00D32BF1" w:rsidRDefault="00910E08" w:rsidP="00910E08">
      <w:pPr>
        <w:tabs>
          <w:tab w:val="left" w:pos="1843"/>
        </w:tabs>
        <w:jc w:val="both"/>
        <w:rPr>
          <w:b/>
          <w:i/>
        </w:rPr>
      </w:pPr>
      <w:r w:rsidRPr="00910E08">
        <w:t>Usnesení:</w:t>
      </w:r>
      <w:r>
        <w:rPr>
          <w:b/>
          <w:i/>
        </w:rPr>
        <w:t xml:space="preserve"> Zastupitelstvo obce Lom schvaluje finanční dar ve výši 800 Kč pro všechny občany starší 70 let. (25 občanů v celkové částce 20.000,- Kč)</w:t>
      </w:r>
    </w:p>
    <w:p w:rsidR="00910E08" w:rsidRPr="00910E08" w:rsidRDefault="00910E08" w:rsidP="00910E08">
      <w:pPr>
        <w:tabs>
          <w:tab w:val="left" w:pos="1843"/>
        </w:tabs>
      </w:pPr>
      <w:r w:rsidRPr="00910E08">
        <w:t>Hlasování: pro 5, proti 0, zdržel se 0</w:t>
      </w:r>
    </w:p>
    <w:p w:rsidR="00910E08" w:rsidRDefault="00910E08" w:rsidP="00910E08">
      <w:pPr>
        <w:tabs>
          <w:tab w:val="left" w:pos="1843"/>
        </w:tabs>
      </w:pPr>
      <w:r w:rsidRPr="00910E08">
        <w:t>Usnesení č. 19 bylo schváleno</w:t>
      </w:r>
    </w:p>
    <w:p w:rsidR="00910E08" w:rsidRDefault="00910E08" w:rsidP="00910E08">
      <w:pPr>
        <w:tabs>
          <w:tab w:val="left" w:pos="1843"/>
        </w:tabs>
      </w:pPr>
    </w:p>
    <w:p w:rsidR="00910E08" w:rsidRPr="00D32BF1" w:rsidRDefault="00910E08" w:rsidP="00910E08">
      <w:pPr>
        <w:tabs>
          <w:tab w:val="left" w:pos="1843"/>
        </w:tabs>
        <w:jc w:val="both"/>
        <w:rPr>
          <w:b/>
          <w:i/>
        </w:rPr>
      </w:pPr>
      <w:r w:rsidRPr="00910E08">
        <w:t>Usnesení:</w:t>
      </w:r>
      <w:r>
        <w:rPr>
          <w:b/>
          <w:i/>
        </w:rPr>
        <w:t xml:space="preserve"> Zastupitelstvo obce Lom schvaluje finanční dar pro TJ sokol Lom, </w:t>
      </w:r>
      <w:proofErr w:type="spellStart"/>
      <w:r>
        <w:rPr>
          <w:b/>
          <w:i/>
        </w:rPr>
        <w:t>z.s</w:t>
      </w:r>
      <w:proofErr w:type="spellEnd"/>
      <w:r>
        <w:rPr>
          <w:b/>
          <w:i/>
        </w:rPr>
        <w:t xml:space="preserve">. na podporu sportovní činnosti ve výši 50.000,- Kč a pověřuje starostku k podpisu smlouvy. </w:t>
      </w:r>
    </w:p>
    <w:p w:rsidR="00910E08" w:rsidRPr="00910E08" w:rsidRDefault="00910E08" w:rsidP="00910E08">
      <w:pPr>
        <w:tabs>
          <w:tab w:val="left" w:pos="1843"/>
        </w:tabs>
      </w:pPr>
      <w:r w:rsidRPr="00910E08">
        <w:t>Hlasování: pro 4, proti 1, zdržel se 0</w:t>
      </w:r>
    </w:p>
    <w:p w:rsidR="00910E08" w:rsidRPr="00910E08" w:rsidRDefault="00910E08" w:rsidP="00910E08">
      <w:pPr>
        <w:tabs>
          <w:tab w:val="left" w:pos="1843"/>
        </w:tabs>
      </w:pPr>
      <w:r w:rsidRPr="00910E08">
        <w:t>Usnesení č. 20 bylo schváleno</w:t>
      </w:r>
    </w:p>
    <w:p w:rsidR="00910E08" w:rsidRPr="00910E08" w:rsidRDefault="00910E08" w:rsidP="00910E08">
      <w:pPr>
        <w:tabs>
          <w:tab w:val="left" w:pos="1843"/>
        </w:tabs>
      </w:pPr>
    </w:p>
    <w:p w:rsidR="00466E3F" w:rsidRDefault="00466E3F" w:rsidP="00466E3F">
      <w:r>
        <w:t xml:space="preserve">Zápis č. </w:t>
      </w:r>
      <w:r w:rsidR="00012E2E">
        <w:t>2</w:t>
      </w:r>
      <w:r>
        <w:t xml:space="preserve"> ze zasedání Zastupitelstva obce Lom ze dne 1</w:t>
      </w:r>
      <w:r w:rsidR="00012E2E">
        <w:t>6</w:t>
      </w:r>
      <w:r>
        <w:t>. listopadu 202</w:t>
      </w:r>
      <w:r w:rsidR="00012E2E">
        <w:t>2</w:t>
      </w:r>
      <w:r>
        <w:t xml:space="preserve"> je k nahlédnutí na OÚ.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Petra Nováková</w:t>
      </w:r>
      <w:r w:rsidR="00466E3F">
        <w:t xml:space="preserve"> – starost</w:t>
      </w:r>
      <w:r>
        <w:t>ka</w:t>
      </w:r>
      <w:r w:rsidR="00466E3F">
        <w:tab/>
      </w:r>
      <w:r w:rsidR="00466E3F">
        <w:tab/>
      </w:r>
      <w:r w:rsidR="00466E3F">
        <w:tab/>
      </w:r>
      <w:r w:rsidR="00466E3F">
        <w:tab/>
        <w:t>…………………………….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Ing. Martina Broukalová</w:t>
      </w:r>
      <w:r w:rsidR="00466E3F">
        <w:t xml:space="preserve"> – zapisovatelka</w:t>
      </w:r>
      <w:r w:rsidR="00466E3F">
        <w:tab/>
      </w:r>
      <w:r w:rsidR="00466E3F">
        <w:tab/>
        <w:t>…………………………….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Václav Janda</w:t>
      </w:r>
      <w:r>
        <w:tab/>
      </w:r>
      <w:r>
        <w:tab/>
      </w:r>
      <w:r>
        <w:tab/>
      </w:r>
      <w:r w:rsidR="00466E3F">
        <w:t>zastupitel</w:t>
      </w:r>
      <w:r w:rsidR="00466E3F">
        <w:tab/>
      </w:r>
      <w:r>
        <w:tab/>
      </w:r>
      <w:r w:rsidR="00466E3F">
        <w:t>…………………………….</w:t>
      </w:r>
    </w:p>
    <w:p w:rsidR="00466E3F" w:rsidRDefault="00466E3F" w:rsidP="00466E3F"/>
    <w:p w:rsidR="00466E3F" w:rsidRDefault="00466E3F" w:rsidP="00466E3F"/>
    <w:p w:rsidR="00466E3F" w:rsidRDefault="009A5276" w:rsidP="00466E3F">
      <w:r>
        <w:t>Luděk Vlk</w:t>
      </w:r>
      <w:r>
        <w:tab/>
      </w:r>
      <w:r>
        <w:tab/>
      </w:r>
      <w:r>
        <w:tab/>
        <w:t>zastupitel</w:t>
      </w:r>
      <w:r w:rsidR="00466E3F">
        <w:tab/>
      </w:r>
      <w:r w:rsidR="00466E3F">
        <w:tab/>
        <w:t>…………………………….</w:t>
      </w:r>
    </w:p>
    <w:p w:rsidR="009A5276" w:rsidRDefault="009A5276" w:rsidP="00466E3F"/>
    <w:p w:rsidR="009A5276" w:rsidRDefault="009A5276" w:rsidP="00466E3F"/>
    <w:p w:rsidR="00DA31E7" w:rsidRDefault="00466E3F">
      <w:r>
        <w:t>Zveřejněno na elektronické desce elektronické i kamenné dne: 2</w:t>
      </w:r>
      <w:r w:rsidR="00276D9C">
        <w:t>3</w:t>
      </w:r>
      <w:r>
        <w:t>.11.202</w:t>
      </w:r>
      <w:r w:rsidR="00012E2E">
        <w:t>2</w:t>
      </w:r>
      <w:r>
        <w:br/>
        <w:t>Konec zveřejnění na úřední desce elektronické i kamenné dne: 1</w:t>
      </w:r>
      <w:r w:rsidR="00276D9C">
        <w:t>3</w:t>
      </w:r>
      <w:r>
        <w:t>.12.202</w:t>
      </w:r>
      <w:r w:rsidR="00012E2E">
        <w:t>2</w:t>
      </w:r>
    </w:p>
    <w:sectPr w:rsidR="00DA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3F"/>
    <w:rsid w:val="00012E2E"/>
    <w:rsid w:val="00043919"/>
    <w:rsid w:val="001845D8"/>
    <w:rsid w:val="00276D9C"/>
    <w:rsid w:val="002C53EA"/>
    <w:rsid w:val="00466E3F"/>
    <w:rsid w:val="00586BC8"/>
    <w:rsid w:val="00721D89"/>
    <w:rsid w:val="00910E08"/>
    <w:rsid w:val="009A5276"/>
    <w:rsid w:val="00A20226"/>
    <w:rsid w:val="00A55E59"/>
    <w:rsid w:val="00BC1456"/>
    <w:rsid w:val="00BC4935"/>
    <w:rsid w:val="00D35423"/>
    <w:rsid w:val="00F54284"/>
    <w:rsid w:val="00F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362F"/>
  <w15:chartTrackingRefBased/>
  <w15:docId w15:val="{77522F21-BE88-4BB8-9E02-3D94B03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6E3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6E3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1D8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1D8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1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Broukalová</dc:creator>
  <cp:keywords/>
  <dc:description/>
  <cp:lastModifiedBy>Adéla Broukalová</cp:lastModifiedBy>
  <cp:revision>3</cp:revision>
  <dcterms:created xsi:type="dcterms:W3CDTF">2022-11-21T06:47:00Z</dcterms:created>
  <dcterms:modified xsi:type="dcterms:W3CDTF">2022-12-28T18:52:00Z</dcterms:modified>
</cp:coreProperties>
</file>